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4860DFE2">
            <wp:extent cx="6830704" cy="1289713"/>
            <wp:effectExtent l="0" t="0" r="8255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30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2B875" w14:textId="11F86346" w:rsidR="004A6B08" w:rsidRPr="00707830" w:rsidRDefault="00BF5CBE" w:rsidP="00707830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707830">
        <w:rPr>
          <w:rFonts w:ascii="Hobo Std" w:hAnsi="Hobo Std"/>
          <w:b/>
          <w:bCs/>
          <w:sz w:val="30"/>
          <w:szCs w:val="32"/>
        </w:rPr>
        <w:t>18</w:t>
      </w:r>
      <w:r w:rsidR="008072B8" w:rsidRPr="008B31E3">
        <w:rPr>
          <w:rFonts w:ascii="Hobo Std" w:hAnsi="Hobo Std"/>
          <w:b/>
          <w:bCs/>
          <w:sz w:val="30"/>
          <w:szCs w:val="32"/>
        </w:rPr>
        <w:t>/</w:t>
      </w:r>
      <w:r w:rsidR="00930534">
        <w:rPr>
          <w:rFonts w:ascii="Hobo Std" w:hAnsi="Hobo Std"/>
          <w:b/>
          <w:bCs/>
          <w:sz w:val="30"/>
          <w:szCs w:val="32"/>
          <w:lang w:val="fr-MA"/>
        </w:rPr>
        <w:t>I</w:t>
      </w:r>
      <w:r w:rsidR="008072B8" w:rsidRPr="008B31E3">
        <w:rPr>
          <w:rFonts w:ascii="Hobo Std" w:hAnsi="Hobo Std"/>
          <w:b/>
          <w:bCs/>
          <w:sz w:val="30"/>
          <w:szCs w:val="32"/>
        </w:rPr>
        <w:t>.TIZ</w:t>
      </w:r>
      <w:r w:rsidR="00633B92" w:rsidRPr="008B31E3">
        <w:rPr>
          <w:rFonts w:ascii="Hobo Std" w:hAnsi="Hobo Std"/>
          <w:b/>
          <w:bCs/>
          <w:sz w:val="30"/>
          <w:szCs w:val="32"/>
        </w:rPr>
        <w:t>/</w:t>
      </w:r>
      <w:r w:rsidR="009212F7" w:rsidRPr="008B31E3">
        <w:rPr>
          <w:rFonts w:ascii="Hobo Std" w:hAnsi="Hobo Std"/>
          <w:b/>
          <w:bCs/>
          <w:sz w:val="30"/>
          <w:szCs w:val="32"/>
        </w:rPr>
        <w:t>202</w:t>
      </w:r>
      <w:r w:rsidR="00B72B11">
        <w:rPr>
          <w:rFonts w:ascii="Hobo Std" w:hAnsi="Hobo Std"/>
          <w:b/>
          <w:bCs/>
          <w:sz w:val="30"/>
          <w:szCs w:val="32"/>
        </w:rPr>
        <w:t>5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707830" w:rsidRPr="00707830">
        <w:rPr>
          <w:rFonts w:ascii="Hobo Std" w:hAnsi="Hobo Std"/>
          <w:b/>
          <w:bCs/>
          <w:sz w:val="30"/>
          <w:szCs w:val="32"/>
        </w:rPr>
        <w:t>06/05/2025 à 09H00</w:t>
      </w: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111B2750" w14:textId="3EC0357D" w:rsidR="004A6B08" w:rsidRPr="00707830" w:rsidRDefault="00057A32" w:rsidP="00707830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La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Direction</w:t>
      </w:r>
      <w:r w:rsidR="005856C9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9F44E7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provinciale </w:t>
      </w:r>
      <w:r w:rsidR="00F620D6" w:rsidRPr="0035178F">
        <w:rPr>
          <w:rFonts w:asciiTheme="majorBidi" w:hAnsiTheme="majorBidi" w:cstheme="majorBidi"/>
          <w:i/>
          <w:iCs/>
          <w:sz w:val="24"/>
          <w:szCs w:val="24"/>
        </w:rPr>
        <w:t>de l’Académie Régionale de l’Education et de la Formation Souss Massa à Tiznit</w:t>
      </w:r>
      <w:r w:rsidR="00174A23" w:rsidRPr="0035178F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Pr="008B31E3" w:rsidRDefault="009F44E7" w:rsidP="004A6B08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3B15D1D3" w14:textId="77777777" w:rsidR="00707830" w:rsidRPr="00707830" w:rsidRDefault="00707830" w:rsidP="00707830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707830">
        <w:rPr>
          <w:rFonts w:asciiTheme="majorHAnsi" w:hAnsiTheme="majorHAnsi"/>
          <w:b/>
          <w:bCs/>
          <w:iCs/>
        </w:rPr>
        <w:t>TRAVAUX D’AMENAGEMENT ET DE REHABILITATION DE SEPT ETABLISSEMENTS SCOLAIRES PIONNIERS RELEVANT DE LA DIRECTION PROVINCIALE DE L’AREF SOUSS MASSA A TIZNIT-PROVINCE DE TIZNIT, EN QUATRE LOTS (TRANCHE 1) :</w:t>
      </w:r>
    </w:p>
    <w:p w14:paraId="4F1F57A1" w14:textId="77777777" w:rsidR="00707830" w:rsidRPr="00707830" w:rsidRDefault="00707830" w:rsidP="00707830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707830">
        <w:rPr>
          <w:rFonts w:asciiTheme="majorHAnsi" w:hAnsiTheme="majorHAnsi"/>
          <w:b/>
          <w:bCs/>
          <w:iCs/>
        </w:rPr>
        <w:t xml:space="preserve">LOT 1 : TRAVAUX D’AMENAGEMENT ET DE REHABILITATION DU SS SAADIYINE ET LYCEE COLLEGIAL AFELLA IGHIR A LA COMMUNE </w:t>
      </w:r>
      <w:proofErr w:type="gramStart"/>
      <w:r w:rsidRPr="00707830">
        <w:rPr>
          <w:rFonts w:asciiTheme="majorHAnsi" w:hAnsiTheme="majorHAnsi"/>
          <w:b/>
          <w:bCs/>
          <w:iCs/>
        </w:rPr>
        <w:t>DE AFELLA</w:t>
      </w:r>
      <w:proofErr w:type="gramEnd"/>
      <w:r w:rsidRPr="00707830">
        <w:rPr>
          <w:rFonts w:asciiTheme="majorHAnsi" w:hAnsiTheme="majorHAnsi"/>
          <w:b/>
          <w:bCs/>
          <w:iCs/>
        </w:rPr>
        <w:t xml:space="preserve"> IGHIR</w:t>
      </w:r>
    </w:p>
    <w:p w14:paraId="00719C60" w14:textId="77777777" w:rsidR="00707830" w:rsidRPr="00707830" w:rsidRDefault="00707830" w:rsidP="00707830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707830">
        <w:rPr>
          <w:rFonts w:asciiTheme="majorHAnsi" w:hAnsiTheme="majorHAnsi"/>
          <w:b/>
          <w:bCs/>
          <w:iCs/>
        </w:rPr>
        <w:t>LOT 2 : TRAVAUX D’AMENAGEMENT ET DE REHABILITATION DES SS AL ADARISSA ET SS ALABDARI A LA COMMUNE DE AIT OUAFQA</w:t>
      </w:r>
    </w:p>
    <w:p w14:paraId="2188BD08" w14:textId="77777777" w:rsidR="00707830" w:rsidRPr="00707830" w:rsidRDefault="00707830" w:rsidP="00707830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707830">
        <w:rPr>
          <w:rFonts w:asciiTheme="majorHAnsi" w:hAnsiTheme="majorHAnsi"/>
          <w:b/>
          <w:bCs/>
          <w:iCs/>
        </w:rPr>
        <w:t>LOT 3 : TRAVAUX D’AMENAGEMENT ET DE REHABILITATION DU SS ALMOKHTAR ASSOUSSI A LA COMMUNE DE AIT OUAFQA, LYCEE COLLEGIAL AL ATLAS ANNEXE TAHALA A LA COMMUNE D’IRIGH N'TAHALA ET ANNEXE TARSOUAT A LA COMMUNE DE TARSOUAT</w:t>
      </w:r>
    </w:p>
    <w:p w14:paraId="15C8B18E" w14:textId="77777777" w:rsidR="00707830" w:rsidRPr="00707830" w:rsidRDefault="00707830" w:rsidP="00707830">
      <w:pPr>
        <w:ind w:left="-83" w:right="-144"/>
        <w:jc w:val="both"/>
        <w:rPr>
          <w:rFonts w:asciiTheme="majorHAnsi" w:hAnsiTheme="majorHAnsi"/>
          <w:b/>
          <w:bCs/>
          <w:iCs/>
        </w:rPr>
      </w:pPr>
      <w:r w:rsidRPr="00707830">
        <w:rPr>
          <w:rFonts w:asciiTheme="majorHAnsi" w:hAnsiTheme="majorHAnsi"/>
          <w:b/>
          <w:bCs/>
          <w:iCs/>
        </w:rPr>
        <w:t>LOT 4 : TRAVAUX D’AMENAGEMENT ET DE REHABILITATION DU SS IDRISS II A LA COMMUNE DE TASSRIRT ET DU LYCEE COLLEGIAL AL ATLAS A LA COMMUNE DE TAFRAOUT</w:t>
      </w:r>
    </w:p>
    <w:tbl>
      <w:tblPr>
        <w:tblpPr w:leftFromText="141" w:rightFromText="141" w:vertAnchor="text" w:horzAnchor="margin" w:tblpXSpec="center" w:tblpY="30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711"/>
        <w:gridCol w:w="1711"/>
        <w:gridCol w:w="1480"/>
        <w:gridCol w:w="1228"/>
      </w:tblGrid>
      <w:tr w:rsidR="004D7A94" w:rsidRPr="00561D6E" w14:paraId="71D4E0E5" w14:textId="77777777" w:rsidTr="00707830">
        <w:trPr>
          <w:cantSplit/>
          <w:trHeight w:val="1088"/>
        </w:trPr>
        <w:tc>
          <w:tcPr>
            <w:tcW w:w="442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BEFB1" w14:textId="28C9DF82" w:rsidR="004D7A94" w:rsidRPr="000E6622" w:rsidRDefault="004D7A94" w:rsidP="0070783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OBJET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24DDE135" w14:textId="0FA3F1B2" w:rsidR="004D7A94" w:rsidRPr="000E6622" w:rsidRDefault="004D7A94" w:rsidP="0070783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ET HEURE D’OUVERTURE DES PLIS</w:t>
            </w:r>
          </w:p>
        </w:tc>
        <w:tc>
          <w:tcPr>
            <w:tcW w:w="1711" w:type="dxa"/>
            <w:shd w:val="clear" w:color="auto" w:fill="D9D9D9" w:themeFill="background1" w:themeFillShade="D9"/>
            <w:vAlign w:val="center"/>
          </w:tcPr>
          <w:p w14:paraId="6F157762" w14:textId="77777777" w:rsidR="004D7A94" w:rsidRPr="000E6622" w:rsidRDefault="004D7A94" w:rsidP="0070783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DATE D’ACHEVEMENT DES TRAVAUX DE LA COMMISSION</w:t>
            </w:r>
          </w:p>
        </w:tc>
        <w:tc>
          <w:tcPr>
            <w:tcW w:w="1480" w:type="dxa"/>
            <w:shd w:val="clear" w:color="auto" w:fill="D9D9D9" w:themeFill="background1" w:themeFillShade="D9"/>
            <w:vAlign w:val="center"/>
          </w:tcPr>
          <w:p w14:paraId="2591CF3B" w14:textId="77777777" w:rsidR="004D7A94" w:rsidRPr="000E6622" w:rsidRDefault="004D7A94" w:rsidP="0070783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CONCURRENT RETENU</w:t>
            </w:r>
          </w:p>
        </w:tc>
        <w:tc>
          <w:tcPr>
            <w:tcW w:w="1228" w:type="dxa"/>
            <w:shd w:val="clear" w:color="auto" w:fill="D9D9D9" w:themeFill="background1" w:themeFillShade="D9"/>
            <w:vAlign w:val="center"/>
          </w:tcPr>
          <w:p w14:paraId="65C7E22C" w14:textId="77777777" w:rsidR="004D7A94" w:rsidRPr="000E6622" w:rsidRDefault="004D7A94" w:rsidP="0070783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MONTANT DE L’OFFRE RETENUE</w:t>
            </w:r>
          </w:p>
          <w:p w14:paraId="403CA6B9" w14:textId="77777777" w:rsidR="004D7A94" w:rsidRPr="000E6622" w:rsidRDefault="004D7A94" w:rsidP="0070783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  <w:r w:rsidRPr="000E6622"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  <w:t>EN DH - TTC</w:t>
            </w:r>
          </w:p>
        </w:tc>
      </w:tr>
      <w:tr w:rsidR="00707830" w:rsidRPr="000E6622" w14:paraId="4589421C" w14:textId="77777777" w:rsidTr="00707830">
        <w:trPr>
          <w:cantSplit/>
          <w:trHeight w:val="588"/>
        </w:trPr>
        <w:tc>
          <w:tcPr>
            <w:tcW w:w="44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01E0F0" w14:textId="4659793F" w:rsidR="00707830" w:rsidRPr="00707830" w:rsidRDefault="00707830" w:rsidP="00707830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</w:rPr>
            </w:pPr>
            <w:r w:rsidRPr="00707830">
              <w:rPr>
                <w:rFonts w:asciiTheme="majorHAnsi" w:hAnsiTheme="majorHAnsi"/>
                <w:b/>
                <w:bCs/>
                <w:iCs/>
              </w:rPr>
              <w:t xml:space="preserve">TRAVAUX D’AMENAGEMENT ET DE REHABILITATION DU SS SAADIYINE ET LYCEE COLLEGIAL AFELLA IGHIR A LA COMMUNE </w:t>
            </w:r>
            <w:proofErr w:type="gramStart"/>
            <w:r w:rsidRPr="00707830">
              <w:rPr>
                <w:rFonts w:asciiTheme="majorHAnsi" w:hAnsiTheme="majorHAnsi"/>
                <w:b/>
                <w:bCs/>
                <w:iCs/>
              </w:rPr>
              <w:t>DE AFELLA</w:t>
            </w:r>
            <w:proofErr w:type="gramEnd"/>
            <w:r w:rsidRPr="00707830">
              <w:rPr>
                <w:rFonts w:asciiTheme="majorHAnsi" w:hAnsiTheme="majorHAnsi"/>
                <w:b/>
                <w:bCs/>
                <w:iCs/>
              </w:rPr>
              <w:t xml:space="preserve"> IGHIR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14:paraId="27864784" w14:textId="0070DDF8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09H00</w:t>
            </w:r>
          </w:p>
        </w:tc>
        <w:tc>
          <w:tcPr>
            <w:tcW w:w="1711" w:type="dxa"/>
            <w:tcBorders>
              <w:bottom w:val="single" w:sz="4" w:space="0" w:color="auto"/>
            </w:tcBorders>
            <w:vAlign w:val="center"/>
          </w:tcPr>
          <w:p w14:paraId="6572606D" w14:textId="548AF436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09h20</w:t>
            </w:r>
          </w:p>
        </w:tc>
        <w:tc>
          <w:tcPr>
            <w:tcW w:w="148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EA2EC1" w14:textId="6219113D" w:rsidR="00707830" w:rsidRPr="000E6622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SALPIC SARL</w:t>
            </w:r>
          </w:p>
        </w:tc>
        <w:tc>
          <w:tcPr>
            <w:tcW w:w="122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610974E" w14:textId="42F14389" w:rsidR="00707830" w:rsidRPr="000E6622" w:rsidRDefault="00707830" w:rsidP="0070783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707830">
              <w:rPr>
                <w:rFonts w:asciiTheme="majorBidi" w:hAnsiTheme="majorBidi" w:cstheme="majorBidi"/>
                <w:b/>
                <w:bCs/>
                <w:sz w:val="18"/>
                <w:szCs w:val="18"/>
                <w:lang w:val="fr-MA"/>
              </w:rPr>
              <w:t>653 794,80</w:t>
            </w:r>
          </w:p>
        </w:tc>
      </w:tr>
      <w:tr w:rsidR="00707830" w:rsidRPr="000E6622" w14:paraId="79C93A00" w14:textId="77777777" w:rsidTr="00707830">
        <w:trPr>
          <w:cantSplit/>
          <w:trHeight w:val="537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F362E" w14:textId="27D0DEBB" w:rsidR="00707830" w:rsidRPr="00707830" w:rsidRDefault="00707830" w:rsidP="00707830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</w:rPr>
            </w:pPr>
            <w:r w:rsidRPr="00707830">
              <w:rPr>
                <w:rFonts w:asciiTheme="majorHAnsi" w:hAnsiTheme="majorHAnsi"/>
                <w:b/>
                <w:bCs/>
                <w:iCs/>
              </w:rPr>
              <w:t>TRAVAUX D’AMENAGEMENT ET DE REHABILITATION DES SS AL ADARISSA ET SS ALABDARI A LA COMMUNE DE AIT OUAFQA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E3FEE" w14:textId="05001EC8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09H00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7504D" w14:textId="71C7B094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09h20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4E58" w14:textId="2D9C8E14" w:rsidR="00707830" w:rsidRPr="000E6622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ETS AFAK SOUSS</w:t>
            </w: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  <w:lang w:val="fr-BE"/>
              </w:rPr>
              <w:t xml:space="preserve"> </w:t>
            </w: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SARL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FA84E5" w14:textId="21B9FDEB" w:rsidR="00707830" w:rsidRPr="000E6622" w:rsidRDefault="00707830" w:rsidP="0070783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707830">
              <w:rPr>
                <w:rFonts w:asciiTheme="majorBidi" w:hAnsiTheme="majorBidi" w:cstheme="majorBidi"/>
                <w:b/>
                <w:bCs/>
                <w:sz w:val="18"/>
                <w:szCs w:val="18"/>
                <w:lang w:val="fr-MA"/>
              </w:rPr>
              <w:t>697 465,20</w:t>
            </w:r>
          </w:p>
        </w:tc>
      </w:tr>
      <w:tr w:rsidR="00707830" w:rsidRPr="000E6622" w14:paraId="12DA1AD5" w14:textId="77777777" w:rsidTr="00707830">
        <w:trPr>
          <w:cantSplit/>
          <w:trHeight w:val="634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48563E" w14:textId="7C01EAFC" w:rsidR="00707830" w:rsidRPr="00707830" w:rsidRDefault="00707830" w:rsidP="00707830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</w:rPr>
            </w:pPr>
            <w:r w:rsidRPr="00707830">
              <w:rPr>
                <w:rFonts w:asciiTheme="majorHAnsi" w:hAnsiTheme="majorHAnsi"/>
                <w:b/>
                <w:bCs/>
                <w:iCs/>
              </w:rPr>
              <w:t>TRAVAUX D’AMENAGEMENT ET DE REHABILITATION DU SS ALMOKHTAR ASSOUSSI A LA COMMUNE DE AIT OUAFQA, LYCEE COLLEGIAL AL ATLAS ANNEXE TAHALA A LA COMMUNE D’IRIGH N'TAHALA ET ANNEXE TARSOUAT A LA COMMUNE DE TARSOUAT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14D15" w14:textId="70A98E29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09H00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70030" w14:textId="14CE0C5D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09h20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F7F1" w14:textId="0E48DC49" w:rsidR="00707830" w:rsidRPr="000E6622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ETS AFAK SOUSS</w:t>
            </w: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  <w:lang w:val="fr-BE"/>
              </w:rPr>
              <w:t xml:space="preserve"> </w:t>
            </w: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SARL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AAD5D4" w14:textId="3596808A" w:rsidR="00707830" w:rsidRPr="000E6622" w:rsidRDefault="00707830" w:rsidP="0070783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707830">
              <w:rPr>
                <w:rFonts w:asciiTheme="majorBidi" w:hAnsiTheme="majorBidi" w:cstheme="majorBidi"/>
                <w:b/>
                <w:bCs/>
                <w:sz w:val="18"/>
                <w:szCs w:val="18"/>
                <w:lang w:val="fr-MA"/>
              </w:rPr>
              <w:t>930 724,80</w:t>
            </w:r>
          </w:p>
        </w:tc>
      </w:tr>
      <w:tr w:rsidR="00707830" w:rsidRPr="000E6622" w14:paraId="2AC36A17" w14:textId="77777777" w:rsidTr="00707830">
        <w:trPr>
          <w:cantSplit/>
          <w:trHeight w:val="784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15A6F24" w14:textId="6444D7AF" w:rsidR="00707830" w:rsidRPr="00707830" w:rsidRDefault="00707830" w:rsidP="00707830">
            <w:pPr>
              <w:ind w:left="-83" w:right="-144"/>
              <w:jc w:val="center"/>
              <w:rPr>
                <w:rFonts w:asciiTheme="majorHAnsi" w:hAnsiTheme="majorHAnsi"/>
                <w:b/>
                <w:bCs/>
                <w:iCs/>
              </w:rPr>
            </w:pPr>
            <w:r w:rsidRPr="00707830">
              <w:rPr>
                <w:rFonts w:asciiTheme="majorHAnsi" w:hAnsiTheme="majorHAnsi"/>
                <w:b/>
                <w:bCs/>
                <w:iCs/>
              </w:rPr>
              <w:t>TRAVAUX D’AMENAGEMENT ET DE REHABILITATION DU SS IDRISS II A LA COMMUNE DE TASSRIRT ET DU LYCEE COLLEGIAL AL ATLAS A LA COMMUNE DE TAFRAOUT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14:paraId="3566B74F" w14:textId="33BFA660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06/05/2025 à 09H00</w:t>
            </w:r>
          </w:p>
        </w:tc>
        <w:tc>
          <w:tcPr>
            <w:tcW w:w="1711" w:type="dxa"/>
            <w:tcBorders>
              <w:top w:val="single" w:sz="4" w:space="0" w:color="auto"/>
            </w:tcBorders>
            <w:vAlign w:val="center"/>
          </w:tcPr>
          <w:p w14:paraId="409315A9" w14:textId="3FBD0328" w:rsidR="00707830" w:rsidRPr="00707830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18/05/2026 à 09h20</w:t>
            </w:r>
          </w:p>
        </w:tc>
        <w:tc>
          <w:tcPr>
            <w:tcW w:w="14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B2C491" w14:textId="30E587A3" w:rsidR="00707830" w:rsidRPr="000E6622" w:rsidRDefault="00707830" w:rsidP="00707830">
            <w:pPr>
              <w:jc w:val="center"/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</w:pPr>
            <w:r w:rsidRPr="00707830">
              <w:rPr>
                <w:rFonts w:asciiTheme="majorHAnsi" w:hAnsiTheme="majorHAnsi" w:cstheme="majorBidi"/>
                <w:b/>
                <w:bCs/>
                <w:iCs/>
                <w:sz w:val="18"/>
                <w:szCs w:val="18"/>
              </w:rPr>
              <w:t>STE SALPIC SARL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62BD628" w14:textId="61AF55F1" w:rsidR="00707830" w:rsidRPr="000E6622" w:rsidRDefault="00707830" w:rsidP="00707830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707830">
              <w:rPr>
                <w:rFonts w:asciiTheme="majorBidi" w:hAnsiTheme="majorBidi" w:cstheme="majorBidi"/>
                <w:b/>
                <w:bCs/>
                <w:sz w:val="18"/>
                <w:szCs w:val="18"/>
                <w:lang w:val="fr-MA"/>
              </w:rPr>
              <w:t>1 189 564,80</w:t>
            </w:r>
          </w:p>
        </w:tc>
      </w:tr>
    </w:tbl>
    <w:p w14:paraId="10C8FBDB" w14:textId="77777777" w:rsidR="004A6B08" w:rsidRDefault="004A6B08" w:rsidP="00707830">
      <w:pPr>
        <w:autoSpaceDN w:val="0"/>
        <w:spacing w:before="60" w:after="60"/>
        <w:rPr>
          <w:rFonts w:asciiTheme="majorBidi" w:hAnsiTheme="majorBidi" w:cstheme="majorBidi"/>
          <w:i/>
          <w:iCs/>
          <w:sz w:val="28"/>
          <w:szCs w:val="28"/>
        </w:rPr>
      </w:pPr>
    </w:p>
    <w:p w14:paraId="4DEB6A0B" w14:textId="2D664401" w:rsidR="0007765B" w:rsidRPr="00885F2C" w:rsidRDefault="00E5329A" w:rsidP="00707830">
      <w:pPr>
        <w:autoSpaceDN w:val="0"/>
        <w:spacing w:before="60" w:after="60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707830" w:rsidRPr="00707830">
        <w:rPr>
          <w:rFonts w:asciiTheme="majorBidi" w:hAnsiTheme="majorBidi" w:cstheme="majorBidi"/>
          <w:b/>
          <w:bCs/>
          <w:i/>
          <w:iCs/>
          <w:sz w:val="28"/>
          <w:szCs w:val="28"/>
        </w:rPr>
        <w:t>18/05/2026</w:t>
      </w:r>
    </w:p>
    <w:p w14:paraId="5B500595" w14:textId="06707E6F" w:rsidR="00C96069" w:rsidRPr="00885F2C" w:rsidRDefault="00C31A67" w:rsidP="00183971">
      <w:pPr>
        <w:autoSpaceDN w:val="0"/>
        <w:spacing w:before="60" w:after="60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0BD77724" w:rsidR="00B90353" w:rsidRPr="00885F2C" w:rsidRDefault="00D069B7" w:rsidP="00D069B7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64024876" wp14:editId="699C2504">
            <wp:extent cx="2337233" cy="1398896"/>
            <wp:effectExtent l="0" t="0" r="635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402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353" w:rsidRPr="00885F2C" w:rsidSect="00930534">
      <w:pgSz w:w="11906" w:h="16838" w:code="9"/>
      <w:pgMar w:top="284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35C8"/>
    <w:rsid w:val="000A0329"/>
    <w:rsid w:val="000A0939"/>
    <w:rsid w:val="000A0CAF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E6622"/>
    <w:rsid w:val="000F6A6F"/>
    <w:rsid w:val="00101B65"/>
    <w:rsid w:val="00104854"/>
    <w:rsid w:val="001059F5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0BDB"/>
    <w:rsid w:val="001819AC"/>
    <w:rsid w:val="00183971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2E48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178F"/>
    <w:rsid w:val="0035599A"/>
    <w:rsid w:val="00360298"/>
    <w:rsid w:val="00365E68"/>
    <w:rsid w:val="003676FA"/>
    <w:rsid w:val="00371753"/>
    <w:rsid w:val="00372C3F"/>
    <w:rsid w:val="00372FC1"/>
    <w:rsid w:val="00381973"/>
    <w:rsid w:val="00387EEE"/>
    <w:rsid w:val="003908FD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A6B08"/>
    <w:rsid w:val="004C116A"/>
    <w:rsid w:val="004C1328"/>
    <w:rsid w:val="004C53CB"/>
    <w:rsid w:val="004C6522"/>
    <w:rsid w:val="004D1A79"/>
    <w:rsid w:val="004D7A94"/>
    <w:rsid w:val="004E5CA8"/>
    <w:rsid w:val="004E6361"/>
    <w:rsid w:val="004F02F4"/>
    <w:rsid w:val="004F1247"/>
    <w:rsid w:val="004F3F0E"/>
    <w:rsid w:val="00503685"/>
    <w:rsid w:val="0050680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65506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5419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9FB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830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92EFC"/>
    <w:rsid w:val="007A052C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24AB9"/>
    <w:rsid w:val="00824FB5"/>
    <w:rsid w:val="008315AD"/>
    <w:rsid w:val="00850DCA"/>
    <w:rsid w:val="008533A7"/>
    <w:rsid w:val="00860230"/>
    <w:rsid w:val="00867523"/>
    <w:rsid w:val="00885F2C"/>
    <w:rsid w:val="008B06A0"/>
    <w:rsid w:val="008B0F68"/>
    <w:rsid w:val="008B31E3"/>
    <w:rsid w:val="008D18CE"/>
    <w:rsid w:val="008E5D4F"/>
    <w:rsid w:val="009008F9"/>
    <w:rsid w:val="009051F5"/>
    <w:rsid w:val="00912CA5"/>
    <w:rsid w:val="00916842"/>
    <w:rsid w:val="009212F7"/>
    <w:rsid w:val="00922F50"/>
    <w:rsid w:val="00925634"/>
    <w:rsid w:val="009272CF"/>
    <w:rsid w:val="00930534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15C8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47F67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069B7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71CF7"/>
    <w:rsid w:val="00E75BEE"/>
    <w:rsid w:val="00E7602A"/>
    <w:rsid w:val="00E80D29"/>
    <w:rsid w:val="00E860CC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830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830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B0307-D313-4592-8F8A-A8627C7A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343</cp:revision>
  <cp:lastPrinted>2025-11-19T13:53:00Z</cp:lastPrinted>
  <dcterms:created xsi:type="dcterms:W3CDTF">2020-12-09T11:59:00Z</dcterms:created>
  <dcterms:modified xsi:type="dcterms:W3CDTF">2026-07-15T08:59:00Z</dcterms:modified>
</cp:coreProperties>
</file>